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A64FD8" w:rsidRPr="00231667">
        <w:rPr>
          <w:rFonts w:ascii="Times New Roman" w:hAnsi="Times New Roman" w:cs="Times New Roman"/>
          <w:sz w:val="24"/>
          <w:szCs w:val="24"/>
        </w:rPr>
        <w:t>27</w:t>
      </w:r>
      <w:r w:rsidRPr="00231667">
        <w:rPr>
          <w:rFonts w:ascii="Times New Roman" w:hAnsi="Times New Roman" w:cs="Times New Roman"/>
          <w:sz w:val="24"/>
          <w:szCs w:val="24"/>
        </w:rPr>
        <w:t xml:space="preserve"> </w:t>
      </w:r>
      <w:r w:rsidR="00A64FD8" w:rsidRPr="00231667">
        <w:rPr>
          <w:rFonts w:ascii="Times New Roman" w:hAnsi="Times New Roman" w:cs="Times New Roman"/>
          <w:sz w:val="24"/>
          <w:szCs w:val="24"/>
        </w:rPr>
        <w:t>июля</w:t>
      </w:r>
      <w:r w:rsidRPr="00231667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231667">
        <w:rPr>
          <w:rFonts w:ascii="Times New Roman" w:hAnsi="Times New Roman" w:cs="Times New Roman"/>
          <w:sz w:val="24"/>
          <w:szCs w:val="24"/>
        </w:rPr>
        <w:t>20</w:t>
      </w:r>
      <w:r w:rsidRPr="0023166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31667" w:rsidRPr="00231667">
        <w:rPr>
          <w:rFonts w:ascii="Times New Roman" w:hAnsi="Times New Roman" w:cs="Times New Roman"/>
          <w:sz w:val="24"/>
          <w:szCs w:val="24"/>
        </w:rPr>
        <w:t>617</w:t>
      </w:r>
      <w:r w:rsidRPr="00231667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проведении продажи муниципального имущества  на аукционе в электронной форме»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F4618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D427FB">
        <w:rPr>
          <w:rFonts w:ascii="Times New Roman" w:hAnsi="Times New Roman" w:cs="Times New Roman"/>
          <w:sz w:val="24"/>
          <w:szCs w:val="24"/>
        </w:rPr>
        <w:t>КО-440-</w:t>
      </w:r>
      <w:r w:rsidR="00E023EC">
        <w:rPr>
          <w:rFonts w:ascii="Times New Roman" w:hAnsi="Times New Roman" w:cs="Times New Roman"/>
          <w:sz w:val="24"/>
          <w:szCs w:val="24"/>
        </w:rPr>
        <w:t>4</w:t>
      </w:r>
      <w:r w:rsidR="00D427FB">
        <w:rPr>
          <w:rFonts w:ascii="Times New Roman" w:hAnsi="Times New Roman" w:cs="Times New Roman"/>
          <w:sz w:val="24"/>
          <w:szCs w:val="24"/>
        </w:rPr>
        <w:t>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F46185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5"/>
        <w:gridCol w:w="5231"/>
      </w:tblGrid>
      <w:tr w:rsidR="003F0DEF" w:rsidRPr="00240D04" w:rsidTr="00D306B4">
        <w:trPr>
          <w:trHeight w:val="218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E0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374_3455561846"/>
            <w:r w:rsidRPr="0024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bookmarkEnd w:id="0"/>
            <w:r w:rsidR="00D427FB" w:rsidRPr="0024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="00D427FB" w:rsidRPr="00240D04">
              <w:rPr>
                <w:rFonts w:ascii="Times New Roman" w:hAnsi="Times New Roman" w:cs="Times New Roman"/>
                <w:sz w:val="24"/>
                <w:szCs w:val="24"/>
              </w:rPr>
              <w:t>4832</w:t>
            </w:r>
            <w:r w:rsidR="00E023EC">
              <w:rPr>
                <w:rFonts w:ascii="Times New Roman" w:hAnsi="Times New Roman" w:cs="Times New Roman"/>
                <w:sz w:val="24"/>
                <w:szCs w:val="24"/>
              </w:rPr>
              <w:t>0090001703</w:t>
            </w:r>
          </w:p>
        </w:tc>
      </w:tr>
      <w:tr w:rsidR="005C2AB6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C2AB6" w:rsidRPr="00240D04" w:rsidRDefault="005C2AB6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(тип ТС) 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C2AB6" w:rsidRPr="005C2AB6" w:rsidRDefault="005C2AB6" w:rsidP="00D4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508300  90293598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Год изготовления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433360  90070186</w:t>
            </w:r>
          </w:p>
        </w:tc>
      </w:tr>
      <w:tr w:rsidR="00240D0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40D04" w:rsidRPr="00240D04" w:rsidRDefault="00240D04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шасси (рамы)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433362  9  3502593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объем двигателя (куб. см)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двигателя, </w:t>
            </w:r>
            <w:proofErr w:type="spell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. (кВт)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240D04" w:rsidP="00E0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3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E023EC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  <w:r w:rsidR="003F0DEF"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Разрешенная максимальная масса, </w:t>
            </w: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Масса без нагрузки, </w:t>
            </w: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E0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 АО</w:t>
            </w:r>
            <w:r w:rsidR="00B418F1"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DEF" w:rsidRPr="00240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</w:tr>
      <w:tr w:rsidR="00240D0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40D04" w:rsidRPr="00240D04" w:rsidRDefault="00240D04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40D04" w:rsidRDefault="00240D0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</w:tr>
      <w:tr w:rsidR="00D306B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RPr="00240D04" w:rsidTr="00401EBE">
        <w:trPr>
          <w:trHeight w:val="60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шасси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RPr="00240D04" w:rsidTr="00240D04">
        <w:trPr>
          <w:trHeight w:val="575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кузова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трансмиссии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электрооборудования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4C1168" w:rsidP="00561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10D1" w:rsidRPr="0056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1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70D" w:rsidRPr="004C1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F702B" w:rsidRDefault="001F70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F0DEF" w:rsidRDefault="00D306B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Эксплуатационные дефекты транспортного средства</w:t>
      </w:r>
      <w:r w:rsidR="001F70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</w:p>
        </w:tc>
        <w:tc>
          <w:tcPr>
            <w:tcW w:w="7371" w:type="dxa"/>
          </w:tcPr>
          <w:p w:rsidR="001F702B" w:rsidRDefault="001F702B" w:rsidP="00251A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Вмятины,</w:t>
            </w:r>
            <w:r w:rsidR="00251A4B">
              <w:rPr>
                <w:rFonts w:ascii="Times New Roman" w:hAnsi="Times New Roman" w:cs="Times New Roman"/>
                <w:sz w:val="24"/>
                <w:szCs w:val="24"/>
              </w:rPr>
              <w:t xml:space="preserve"> неровности, риски,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царапины и т.д. кузова, салона,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моторного и багажного отделения; трещины, сколы и риски на стекле и приборах светотехники, на пластмассовых и пластиковых деталях; следы некачественного технического обслуживания и ремонта, следы рихтовки, правки, подгонки, ремонтной сварки элементов кузова</w:t>
            </w:r>
            <w:proofErr w:type="gramEnd"/>
          </w:p>
        </w:tc>
      </w:tr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Повреждения шин</w:t>
            </w:r>
          </w:p>
        </w:tc>
        <w:tc>
          <w:tcPr>
            <w:tcW w:w="7371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Пробои и порезы протектора и боковин, износ 100%</w:t>
            </w:r>
          </w:p>
        </w:tc>
      </w:tr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и последствия коррозии элементов транспортного средства</w:t>
            </w:r>
          </w:p>
        </w:tc>
        <w:tc>
          <w:tcPr>
            <w:tcW w:w="7371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поверхность кузова (включая всю наружную облицовку), состоящая из крыши, передней и задней части, боковин, </w:t>
            </w:r>
            <w:r w:rsidR="00D065BD">
              <w:rPr>
                <w:rFonts w:ascii="Times New Roman" w:hAnsi="Times New Roman" w:cs="Times New Roman"/>
                <w:sz w:val="24"/>
                <w:szCs w:val="24"/>
              </w:rPr>
              <w:t>наружной части дверей, низа обивки;</w:t>
            </w:r>
          </w:p>
          <w:p w:rsidR="00D065BD" w:rsidRDefault="00D065BD" w:rsidP="00251A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 кузова, обращенные к полотну дороги, включая основание кузова, арки и кожухи</w:t>
            </w:r>
            <w:r w:rsidR="0025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колес, оперение, пороги, облицовку днища кузова</w:t>
            </w:r>
          </w:p>
        </w:tc>
      </w:tr>
      <w:tr w:rsidR="001F702B" w:rsidTr="001F702B">
        <w:tc>
          <w:tcPr>
            <w:tcW w:w="3119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дефекты</w:t>
            </w:r>
          </w:p>
        </w:tc>
        <w:tc>
          <w:tcPr>
            <w:tcW w:w="7371" w:type="dxa"/>
          </w:tcPr>
          <w:p w:rsidR="001F702B" w:rsidRDefault="00D065BD" w:rsidP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Трещины элементов кузова, трещины швов пайки и сварки; загрязнение и повреждение обивки салона (кабины) и сидений кузова автомобиля; потускнение (потеря глянца), расслоение, растрескивание, вздутие, отслаивание, вспучивание, разнотонность лакокрасочных и других защитных покрытий</w:t>
            </w:r>
            <w:proofErr w:type="gramEnd"/>
          </w:p>
        </w:tc>
      </w:tr>
      <w:tr w:rsidR="001F702B" w:rsidTr="001F702B">
        <w:tc>
          <w:tcPr>
            <w:tcW w:w="3119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ДТП</w:t>
            </w:r>
          </w:p>
        </w:tc>
        <w:tc>
          <w:tcPr>
            <w:tcW w:w="7371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участвовал в ДТП</w:t>
            </w:r>
          </w:p>
        </w:tc>
      </w:tr>
    </w:tbl>
    <w:p w:rsidR="00D306B4" w:rsidRDefault="00D306B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C3B61" w:rsidRDefault="007C3B6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эффективное использование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85"/>
        <w:gridCol w:w="1680"/>
        <w:gridCol w:w="1680"/>
        <w:gridCol w:w="1681"/>
        <w:gridCol w:w="1681"/>
      </w:tblGrid>
      <w:tr w:rsidR="00897729" w:rsidRPr="007C3B61" w:rsidTr="00536CC3">
        <w:tc>
          <w:tcPr>
            <w:tcW w:w="567" w:type="dxa"/>
            <w:vMerge w:val="restart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3B61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7C3B6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C3B61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285" w:type="dxa"/>
            <w:vMerge w:val="restart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</w:tc>
        <w:tc>
          <w:tcPr>
            <w:tcW w:w="5041" w:type="dxa"/>
            <w:gridSpan w:val="3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Возможность дальнейшего использования</w:t>
            </w:r>
          </w:p>
        </w:tc>
        <w:tc>
          <w:tcPr>
            <w:tcW w:w="1681" w:type="dxa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Наиболее эффективное использование</w:t>
            </w:r>
          </w:p>
        </w:tc>
      </w:tr>
      <w:tr w:rsidR="001C270D" w:rsidRPr="007C3B61" w:rsidTr="007C3B61">
        <w:tc>
          <w:tcPr>
            <w:tcW w:w="567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5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Текущее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запчасти</w:t>
            </w:r>
          </w:p>
        </w:tc>
        <w:tc>
          <w:tcPr>
            <w:tcW w:w="1681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Сдача в лом либо в утиль</w:t>
            </w:r>
          </w:p>
        </w:tc>
        <w:tc>
          <w:tcPr>
            <w:tcW w:w="1681" w:type="dxa"/>
            <w:vMerge w:val="restart"/>
          </w:tcPr>
          <w:p w:rsidR="001C270D" w:rsidRPr="007C3B61" w:rsidRDefault="001C270D" w:rsidP="00536CC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Текущее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по назначению</w:t>
            </w:r>
          </w:p>
        </w:tc>
      </w:tr>
      <w:tr w:rsidR="001C270D" w:rsidRPr="007C3B61" w:rsidTr="007C3B61">
        <w:tc>
          <w:tcPr>
            <w:tcW w:w="567" w:type="dxa"/>
          </w:tcPr>
          <w:p w:rsidR="001C270D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85" w:type="dxa"/>
          </w:tcPr>
          <w:p w:rsidR="001C270D" w:rsidRPr="007C3B61" w:rsidRDefault="005610D1" w:rsidP="0089772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КО-440-4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1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1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C3B61" w:rsidRDefault="007C3B6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251A4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D31159">
        <w:rPr>
          <w:rFonts w:ascii="Times New Roman" w:hAnsi="Times New Roman" w:cs="Times New Roman"/>
          <w:sz w:val="24"/>
          <w:szCs w:val="24"/>
        </w:rPr>
        <w:t>1</w:t>
      </w:r>
      <w:r w:rsidR="00133149">
        <w:rPr>
          <w:rFonts w:ascii="Times New Roman" w:hAnsi="Times New Roman" w:cs="Times New Roman"/>
          <w:sz w:val="24"/>
          <w:szCs w:val="24"/>
        </w:rPr>
        <w:t>5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13314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К-38</w:t>
      </w:r>
      <w:r w:rsidR="00D31159">
        <w:rPr>
          <w:rFonts w:ascii="Times New Roman" w:hAnsi="Times New Roman" w:cs="Times New Roman"/>
          <w:sz w:val="24"/>
          <w:szCs w:val="24"/>
        </w:rPr>
        <w:t>9</w:t>
      </w:r>
      <w:r w:rsidR="00561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</w:p>
    <w:p w:rsidR="006017D0" w:rsidRDefault="005610D1" w:rsidP="001331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159">
        <w:rPr>
          <w:rFonts w:ascii="Times New Roman" w:hAnsi="Times New Roman" w:cs="Times New Roman"/>
          <w:sz w:val="24"/>
          <w:szCs w:val="24"/>
        </w:rPr>
        <w:t>0</w:t>
      </w:r>
      <w:r w:rsidR="00133149">
        <w:rPr>
          <w:rFonts w:ascii="Times New Roman" w:hAnsi="Times New Roman" w:cs="Times New Roman"/>
          <w:sz w:val="24"/>
          <w:szCs w:val="24"/>
        </w:rPr>
        <w:t> 000 (</w:t>
      </w:r>
      <w:r>
        <w:rPr>
          <w:rFonts w:ascii="Times New Roman" w:hAnsi="Times New Roman" w:cs="Times New Roman"/>
          <w:sz w:val="24"/>
          <w:szCs w:val="24"/>
        </w:rPr>
        <w:t>Восемьдесят</w:t>
      </w:r>
      <w:r w:rsidR="00133149"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23166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BB4980" w:rsidRPr="00231667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="00231667" w:rsidRPr="00231667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="00BB4980" w:rsidRPr="0023166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сентября</w:t>
      </w:r>
      <w:r w:rsidR="00C42988" w:rsidRPr="0023166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2020 года с </w:t>
      </w:r>
      <w:r w:rsidR="00BB4980" w:rsidRPr="00231667">
        <w:rPr>
          <w:rFonts w:ascii="Times New Roman" w:eastAsia="Courier New" w:hAnsi="Times New Roman" w:cs="Times New Roman"/>
          <w:sz w:val="24"/>
          <w:szCs w:val="24"/>
          <w:lang w:bidi="ru-RU"/>
        </w:rPr>
        <w:t>09</w:t>
      </w:r>
      <w:r w:rsidRPr="00231667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5077E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5077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5077E0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017D0" w:rsidRPr="005077E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2037BB">
        <w:rPr>
          <w:rFonts w:ascii="Times New Roman" w:hAnsi="Times New Roman" w:cs="Times New Roman"/>
          <w:sz w:val="24"/>
          <w:szCs w:val="24"/>
        </w:rPr>
        <w:t>16</w:t>
      </w:r>
      <w:r w:rsidR="00AB7772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37BB">
        <w:rPr>
          <w:rFonts w:ascii="Times New Roman" w:hAnsi="Times New Roman" w:cs="Times New Roman"/>
          <w:sz w:val="24"/>
          <w:szCs w:val="24"/>
        </w:rPr>
        <w:t>Шестнадцать тысяч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электронном аукционе № ______(№ аукциона)  по продаже муниципального имущества</w:t>
      </w:r>
      <w:r w:rsidR="00401E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2037BB">
        <w:rPr>
          <w:rFonts w:ascii="Times New Roman" w:hAnsi="Times New Roman" w:cs="Times New Roman"/>
          <w:sz w:val="24"/>
          <w:szCs w:val="24"/>
        </w:rPr>
        <w:t>4</w:t>
      </w:r>
      <w:r w:rsidR="001939E0">
        <w:rPr>
          <w:rFonts w:ascii="Times New Roman" w:hAnsi="Times New Roman" w:cs="Times New Roman"/>
          <w:sz w:val="24"/>
          <w:szCs w:val="24"/>
        </w:rPr>
        <w:t xml:space="preserve"> 000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2037BB">
        <w:rPr>
          <w:rFonts w:ascii="Times New Roman" w:hAnsi="Times New Roman" w:cs="Times New Roman"/>
          <w:sz w:val="24"/>
          <w:szCs w:val="24"/>
        </w:rPr>
        <w:t>Четыре тысячи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</w:t>
      </w:r>
      <w:r w:rsidR="001939E0">
        <w:rPr>
          <w:rFonts w:ascii="Times New Roman" w:hAnsi="Times New Roman"/>
          <w:sz w:val="24"/>
          <w:szCs w:val="24"/>
        </w:rPr>
        <w:t>й площадки сообщает претенденту</w:t>
      </w:r>
      <w:r>
        <w:rPr>
          <w:rFonts w:ascii="Times New Roman" w:hAnsi="Times New Roman"/>
          <w:sz w:val="24"/>
          <w:szCs w:val="24"/>
        </w:rPr>
        <w:t xml:space="preserve">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C164FA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4FA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231667" w:rsidRPr="00C164FA">
        <w:rPr>
          <w:rFonts w:ascii="Times New Roman" w:hAnsi="Times New Roman" w:cs="Times New Roman"/>
          <w:sz w:val="24"/>
          <w:szCs w:val="24"/>
        </w:rPr>
        <w:t>04 августа</w:t>
      </w:r>
      <w:r w:rsidRPr="00C164FA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C164FA">
        <w:rPr>
          <w:rFonts w:ascii="Times New Roman" w:hAnsi="Times New Roman" w:cs="Times New Roman"/>
          <w:sz w:val="24"/>
          <w:szCs w:val="24"/>
        </w:rPr>
        <w:t>20</w:t>
      </w:r>
      <w:r w:rsidRPr="00C164FA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BB4980" w:rsidRPr="00C164FA">
        <w:rPr>
          <w:rFonts w:ascii="Times New Roman" w:hAnsi="Times New Roman" w:cs="Times New Roman"/>
          <w:sz w:val="24"/>
          <w:szCs w:val="24"/>
        </w:rPr>
        <w:t>0</w:t>
      </w:r>
      <w:r w:rsidRPr="00C164FA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C164FA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231667" w:rsidRPr="00C164FA">
        <w:rPr>
          <w:rFonts w:ascii="Times New Roman" w:hAnsi="Times New Roman" w:cs="Times New Roman"/>
          <w:sz w:val="24"/>
          <w:szCs w:val="24"/>
        </w:rPr>
        <w:t>30</w:t>
      </w:r>
      <w:r w:rsidRPr="00C164FA">
        <w:rPr>
          <w:rFonts w:ascii="Times New Roman" w:hAnsi="Times New Roman" w:cs="Times New Roman"/>
          <w:sz w:val="24"/>
          <w:szCs w:val="24"/>
        </w:rPr>
        <w:t xml:space="preserve"> </w:t>
      </w:r>
      <w:r w:rsidR="00053FD1" w:rsidRPr="00C164FA">
        <w:rPr>
          <w:rFonts w:ascii="Times New Roman" w:hAnsi="Times New Roman" w:cs="Times New Roman"/>
          <w:sz w:val="24"/>
          <w:szCs w:val="24"/>
        </w:rPr>
        <w:t>августа</w:t>
      </w:r>
      <w:r w:rsidRPr="00C164FA">
        <w:rPr>
          <w:rFonts w:ascii="Times New Roman" w:hAnsi="Times New Roman" w:cs="Times New Roman"/>
          <w:sz w:val="24"/>
          <w:szCs w:val="24"/>
        </w:rPr>
        <w:t xml:space="preserve"> 2020 года до </w:t>
      </w:r>
      <w:r w:rsidR="00C164FA" w:rsidRPr="00C164FA">
        <w:rPr>
          <w:rFonts w:ascii="Times New Roman" w:hAnsi="Times New Roman" w:cs="Times New Roman"/>
          <w:sz w:val="24"/>
          <w:szCs w:val="24"/>
        </w:rPr>
        <w:t>16</w:t>
      </w:r>
      <w:r w:rsidRPr="00C164FA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BB4980" w:rsidRPr="00C164FA">
        <w:rPr>
          <w:rFonts w:ascii="Times New Roman" w:hAnsi="Times New Roman" w:cs="Times New Roman"/>
          <w:sz w:val="24"/>
          <w:szCs w:val="24"/>
        </w:rPr>
        <w:t>0</w:t>
      </w:r>
      <w:r w:rsidR="00C164FA" w:rsidRPr="00C164FA">
        <w:rPr>
          <w:rFonts w:ascii="Times New Roman" w:hAnsi="Times New Roman" w:cs="Times New Roman"/>
          <w:sz w:val="24"/>
          <w:szCs w:val="24"/>
        </w:rPr>
        <w:t>3</w:t>
      </w:r>
      <w:r w:rsidRPr="00C164FA">
        <w:rPr>
          <w:rFonts w:ascii="Times New Roman" w:hAnsi="Times New Roman" w:cs="Times New Roman"/>
          <w:sz w:val="24"/>
          <w:szCs w:val="24"/>
        </w:rPr>
        <w:t xml:space="preserve"> </w:t>
      </w:r>
      <w:r w:rsidR="00BB4980" w:rsidRPr="00C164FA">
        <w:rPr>
          <w:rFonts w:ascii="Times New Roman" w:hAnsi="Times New Roman" w:cs="Times New Roman"/>
          <w:sz w:val="24"/>
          <w:szCs w:val="24"/>
        </w:rPr>
        <w:t>сентября</w:t>
      </w:r>
      <w:r w:rsidRPr="00C164FA">
        <w:rPr>
          <w:rFonts w:ascii="Times New Roman" w:hAnsi="Times New Roman" w:cs="Times New Roman"/>
          <w:sz w:val="24"/>
          <w:szCs w:val="24"/>
        </w:rPr>
        <w:t xml:space="preserve"> 2020 года.</w:t>
      </w:r>
      <w:bookmarkStart w:id="1" w:name="_GoBack"/>
      <w:bookmarkEnd w:id="1"/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F032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</w:t>
      </w:r>
      <w:r>
        <w:rPr>
          <w:rFonts w:ascii="Times New Roman" w:hAnsi="Times New Roman"/>
          <w:sz w:val="24"/>
          <w:szCs w:val="24"/>
        </w:rPr>
        <w:lastRenderedPageBreak/>
        <w:t>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 w:rsidP="00BA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2211" w:rsidRPr="00D055F8">
        <w:rPr>
          <w:rFonts w:ascii="Times New Roman" w:hAnsi="Times New Roman" w:cs="Times New Roman"/>
          <w:bCs/>
          <w:sz w:val="24"/>
          <w:szCs w:val="24"/>
        </w:rPr>
        <w:t>Торги по продаже указанного имущества ранее не проводились.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50" w:rsidRDefault="00311850">
      <w:pPr>
        <w:spacing w:after="0" w:line="240" w:lineRule="auto"/>
      </w:pPr>
      <w:r>
        <w:separator/>
      </w:r>
    </w:p>
  </w:endnote>
  <w:endnote w:type="continuationSeparator" w:id="0">
    <w:p w:rsidR="00311850" w:rsidRDefault="0031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50" w:rsidRDefault="00311850">
      <w:pPr>
        <w:spacing w:after="0" w:line="240" w:lineRule="auto"/>
      </w:pPr>
      <w:r>
        <w:separator/>
      </w:r>
    </w:p>
  </w:footnote>
  <w:footnote w:type="continuationSeparator" w:id="0">
    <w:p w:rsidR="00311850" w:rsidRDefault="00311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D0"/>
    <w:rsid w:val="00020FC9"/>
    <w:rsid w:val="00053FD1"/>
    <w:rsid w:val="00087897"/>
    <w:rsid w:val="000B3983"/>
    <w:rsid w:val="000C7136"/>
    <w:rsid w:val="00133149"/>
    <w:rsid w:val="001939E0"/>
    <w:rsid w:val="001C270D"/>
    <w:rsid w:val="001C57E3"/>
    <w:rsid w:val="001E41D4"/>
    <w:rsid w:val="001F702B"/>
    <w:rsid w:val="002037BB"/>
    <w:rsid w:val="00231667"/>
    <w:rsid w:val="0023340E"/>
    <w:rsid w:val="00240D04"/>
    <w:rsid w:val="00251A4B"/>
    <w:rsid w:val="002867A2"/>
    <w:rsid w:val="003107E4"/>
    <w:rsid w:val="00311850"/>
    <w:rsid w:val="003F0DEF"/>
    <w:rsid w:val="00401EBE"/>
    <w:rsid w:val="004C1168"/>
    <w:rsid w:val="005022D3"/>
    <w:rsid w:val="005023AE"/>
    <w:rsid w:val="005077E0"/>
    <w:rsid w:val="005207AF"/>
    <w:rsid w:val="00536CC3"/>
    <w:rsid w:val="005610D1"/>
    <w:rsid w:val="005709FE"/>
    <w:rsid w:val="00580AF4"/>
    <w:rsid w:val="005C2AB6"/>
    <w:rsid w:val="006017D0"/>
    <w:rsid w:val="00707100"/>
    <w:rsid w:val="00767838"/>
    <w:rsid w:val="00773FDD"/>
    <w:rsid w:val="007C3B61"/>
    <w:rsid w:val="00897729"/>
    <w:rsid w:val="00944187"/>
    <w:rsid w:val="009C599D"/>
    <w:rsid w:val="00A50F84"/>
    <w:rsid w:val="00A64FD8"/>
    <w:rsid w:val="00A65010"/>
    <w:rsid w:val="00AB7772"/>
    <w:rsid w:val="00AD3A38"/>
    <w:rsid w:val="00B418F1"/>
    <w:rsid w:val="00B9112B"/>
    <w:rsid w:val="00BA2211"/>
    <w:rsid w:val="00BB2C64"/>
    <w:rsid w:val="00BB4980"/>
    <w:rsid w:val="00C164FA"/>
    <w:rsid w:val="00C23F58"/>
    <w:rsid w:val="00C42988"/>
    <w:rsid w:val="00C45FDE"/>
    <w:rsid w:val="00C74D3F"/>
    <w:rsid w:val="00CE11FA"/>
    <w:rsid w:val="00D065BD"/>
    <w:rsid w:val="00D306B4"/>
    <w:rsid w:val="00D31159"/>
    <w:rsid w:val="00D364DF"/>
    <w:rsid w:val="00D427FB"/>
    <w:rsid w:val="00D71318"/>
    <w:rsid w:val="00DC75D6"/>
    <w:rsid w:val="00DE0B59"/>
    <w:rsid w:val="00E023EC"/>
    <w:rsid w:val="00F032DB"/>
    <w:rsid w:val="00F12DD3"/>
    <w:rsid w:val="00F46185"/>
    <w:rsid w:val="00F555D8"/>
    <w:rsid w:val="00FB458D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0F93-568B-4F31-9B32-3F301882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1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13</cp:revision>
  <cp:lastPrinted>2020-07-22T09:55:00Z</cp:lastPrinted>
  <dcterms:created xsi:type="dcterms:W3CDTF">2015-08-14T11:34:00Z</dcterms:created>
  <dcterms:modified xsi:type="dcterms:W3CDTF">2020-07-31T10:53:00Z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